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171A" w14:textId="77777777" w:rsidR="00184C81" w:rsidRDefault="00184C81" w:rsidP="00A43212">
      <w:pPr>
        <w:jc w:val="center"/>
      </w:pPr>
    </w:p>
    <w:p w14:paraId="5913D116" w14:textId="3CBCE348" w:rsidR="00A43212" w:rsidRPr="00184C81" w:rsidRDefault="00A43212" w:rsidP="00A43212">
      <w:pPr>
        <w:jc w:val="center"/>
        <w:rPr>
          <w:b/>
        </w:rPr>
      </w:pPr>
      <w:r w:rsidRPr="00184C81">
        <w:rPr>
          <w:b/>
        </w:rPr>
        <w:t>Политика конфиденциальности и обработки персональных данных</w:t>
      </w:r>
    </w:p>
    <w:p w14:paraId="0BB118C4" w14:textId="3C8886FC" w:rsidR="00635199" w:rsidRDefault="00635199" w:rsidP="00A43212">
      <w:pPr>
        <w:jc w:val="center"/>
      </w:pPr>
    </w:p>
    <w:p w14:paraId="3CC50338" w14:textId="499ED2AD" w:rsidR="00635199" w:rsidRDefault="00C87E73" w:rsidP="001C1F18">
      <w:pPr>
        <w:jc w:val="both"/>
      </w:pPr>
      <w:r>
        <w:t xml:space="preserve">1. </w:t>
      </w:r>
      <w:r w:rsidR="00635199">
        <w:t>Настоящ</w:t>
      </w:r>
      <w:r w:rsidR="00A43212">
        <w:t>ая политика</w:t>
      </w:r>
      <w:r w:rsidR="00635199">
        <w:t xml:space="preserve"> конфиденциальности</w:t>
      </w:r>
      <w:r w:rsidR="00A43212">
        <w:t xml:space="preserve"> и обработки персональных данных</w:t>
      </w:r>
      <w:r w:rsidR="00635199">
        <w:t xml:space="preserve"> </w:t>
      </w:r>
      <w:r w:rsidR="00EE2367">
        <w:t xml:space="preserve">(далее Политика) </w:t>
      </w:r>
      <w:r w:rsidR="00635199">
        <w:t>разработан</w:t>
      </w:r>
      <w:r w:rsidR="00EE2367">
        <w:t>а</w:t>
      </w:r>
      <w:r w:rsidR="00635199">
        <w:t xml:space="preserve"> в</w:t>
      </w:r>
      <w:r w:rsidR="00A43212">
        <w:t xml:space="preserve"> </w:t>
      </w:r>
      <w:r w:rsidR="00635199">
        <w:t>соответствии с Федеральным законом от 27.07.2006 N 152-ФЗ "О персональных</w:t>
      </w:r>
      <w:r w:rsidR="00A43212">
        <w:t xml:space="preserve"> </w:t>
      </w:r>
      <w:r w:rsidR="00635199">
        <w:t>данных"</w:t>
      </w:r>
      <w:r w:rsidR="001C1F18">
        <w:t>,</w:t>
      </w:r>
      <w:r w:rsidR="00635199">
        <w:t xml:space="preserve"> </w:t>
      </w:r>
      <w:r w:rsidR="001C1F18">
        <w:t>П</w:t>
      </w:r>
      <w:r w:rsidR="00D54B2B" w:rsidRPr="00D54B2B">
        <w:t>оложение</w:t>
      </w:r>
      <w:r w:rsidR="001C1F18">
        <w:t>м</w:t>
      </w:r>
      <w:r w:rsidR="00D54B2B" w:rsidRPr="00D54B2B">
        <w:t xml:space="preserve"> о работе с персональными данными в ООО «</w:t>
      </w:r>
      <w:proofErr w:type="spellStart"/>
      <w:r w:rsidR="00D54B2B" w:rsidRPr="00D54B2B">
        <w:t>Фарм-Лаб</w:t>
      </w:r>
      <w:proofErr w:type="spellEnd"/>
      <w:r w:rsidR="00D54B2B" w:rsidRPr="00D54B2B">
        <w:t xml:space="preserve"> Групп»</w:t>
      </w:r>
      <w:r w:rsidR="001C1F18">
        <w:t xml:space="preserve"> </w:t>
      </w:r>
      <w:r w:rsidR="001C1F18">
        <w:t>и ины</w:t>
      </w:r>
      <w:r w:rsidR="001C1F18">
        <w:t>ми</w:t>
      </w:r>
      <w:r w:rsidR="001C1F18">
        <w:t xml:space="preserve"> нормативны</w:t>
      </w:r>
      <w:r w:rsidR="001C1F18">
        <w:t>ми</w:t>
      </w:r>
      <w:r w:rsidR="001C1F18">
        <w:t xml:space="preserve"> правовы</w:t>
      </w:r>
      <w:r w:rsidR="001C1F18">
        <w:t>ми</w:t>
      </w:r>
      <w:r w:rsidR="001C1F18">
        <w:t xml:space="preserve"> акт</w:t>
      </w:r>
      <w:r w:rsidR="001C1F18">
        <w:t>ами</w:t>
      </w:r>
      <w:r w:rsidR="001C1F18">
        <w:t xml:space="preserve"> Российской Федерации в</w:t>
      </w:r>
      <w:r w:rsidR="001C1F18">
        <w:t xml:space="preserve"> </w:t>
      </w:r>
      <w:r w:rsidR="001C1F18">
        <w:t xml:space="preserve">области персональных данных и опубликована для неограниченного доступа на </w:t>
      </w:r>
      <w:r w:rsidR="001C1F18" w:rsidRPr="00D933F5">
        <w:t>веб-сайт</w:t>
      </w:r>
      <w:r w:rsidR="001C1F18">
        <w:t>е</w:t>
      </w:r>
      <w:r w:rsidR="001C1F18" w:rsidRPr="00D933F5">
        <w:t xml:space="preserve"> </w:t>
      </w:r>
      <w:bookmarkStart w:id="0" w:name="_Hlk153207353"/>
      <w:r w:rsidR="001C1F18" w:rsidRPr="00D933F5">
        <w:t xml:space="preserve">http://pharm-lab.ru/ </w:t>
      </w:r>
      <w:bookmarkEnd w:id="0"/>
      <w:r w:rsidR="001C1F18">
        <w:t>(далее Сайт)</w:t>
      </w:r>
      <w:r w:rsidR="001C1F18">
        <w:t>.</w:t>
      </w:r>
    </w:p>
    <w:p w14:paraId="6D1948E4" w14:textId="138AC0C2" w:rsidR="00635199" w:rsidRDefault="00C87E73" w:rsidP="00EE2367">
      <w:pPr>
        <w:jc w:val="both"/>
      </w:pPr>
      <w:r>
        <w:t>2</w:t>
      </w:r>
      <w:r w:rsidR="00635199">
        <w:t>.</w:t>
      </w:r>
      <w:r w:rsidR="00EE2367">
        <w:t xml:space="preserve"> Политика</w:t>
      </w:r>
      <w:r w:rsidR="00635199">
        <w:t xml:space="preserve"> действует в отношении всей информации, которую </w:t>
      </w:r>
      <w:r w:rsidR="00EE2367">
        <w:t xml:space="preserve">Общество с ограниченной ответственностью </w:t>
      </w:r>
      <w:bookmarkStart w:id="1" w:name="_Hlk153207499"/>
      <w:r w:rsidR="00EE2367">
        <w:t>«</w:t>
      </w:r>
      <w:proofErr w:type="spellStart"/>
      <w:r w:rsidR="00EE2367">
        <w:t>Фарм-Лаб</w:t>
      </w:r>
      <w:proofErr w:type="spellEnd"/>
      <w:r w:rsidR="00EE2367">
        <w:t xml:space="preserve"> Групп» (Юридический адрес: РФ, 127254, г. Москва, </w:t>
      </w:r>
      <w:proofErr w:type="spellStart"/>
      <w:r w:rsidR="00EE2367">
        <w:t>вн</w:t>
      </w:r>
      <w:proofErr w:type="spellEnd"/>
      <w:r w:rsidR="00EE2367">
        <w:t xml:space="preserve">. тер. г.  муниципальный округ Бутырский, ул. Добролюбова, д. 3 стр. 1 ком. 29, ИНН 9715308752, КПП 771501001) </w:t>
      </w:r>
      <w:bookmarkEnd w:id="1"/>
      <w:r w:rsidR="00635199">
        <w:t xml:space="preserve">(далее </w:t>
      </w:r>
      <w:r w:rsidR="00EE2367">
        <w:t>–</w:t>
      </w:r>
      <w:r w:rsidR="00635199">
        <w:t xml:space="preserve"> </w:t>
      </w:r>
      <w:r w:rsidR="00EE2367">
        <w:t>О</w:t>
      </w:r>
      <w:r w:rsidR="00635199">
        <w:t>ператор</w:t>
      </w:r>
      <w:r w:rsidR="00EE2367">
        <w:t>, Общество</w:t>
      </w:r>
      <w:r w:rsidR="00635199">
        <w:t>) получает или может получить от субъект</w:t>
      </w:r>
      <w:r w:rsidR="004D6A54">
        <w:t>ов</w:t>
      </w:r>
      <w:r w:rsidR="00635199">
        <w:t xml:space="preserve"> персональных данных</w:t>
      </w:r>
      <w:r w:rsidR="004D6A54">
        <w:t xml:space="preserve"> – посетителей</w:t>
      </w:r>
      <w:r w:rsidR="001C1F18">
        <w:t xml:space="preserve"> Сайта (далее Посетители Сайта, Субъекты персональных данных)</w:t>
      </w:r>
      <w:r w:rsidR="00635199">
        <w:t>.</w:t>
      </w:r>
    </w:p>
    <w:p w14:paraId="50E8AE10" w14:textId="79B55AC8" w:rsidR="00C87E73" w:rsidRDefault="00C87E73" w:rsidP="00706346">
      <w:pPr>
        <w:jc w:val="both"/>
      </w:pPr>
      <w:r>
        <w:t>3</w:t>
      </w:r>
      <w:r w:rsidR="00635199">
        <w:t xml:space="preserve">. Оператор </w:t>
      </w:r>
      <w:r>
        <w:t>гарантирует соблюдение конфиденциальности в отношении полученных</w:t>
      </w:r>
      <w:r>
        <w:t xml:space="preserve"> </w:t>
      </w:r>
      <w:r>
        <w:t>персональных</w:t>
      </w:r>
      <w:r>
        <w:t xml:space="preserve"> </w:t>
      </w:r>
      <w:r>
        <w:t>данных с учетом положений настоящей Политики и обязуется использовать их только в целях,</w:t>
      </w:r>
      <w:r>
        <w:t xml:space="preserve"> </w:t>
      </w:r>
      <w:r>
        <w:t>указанных в Политике.</w:t>
      </w:r>
    </w:p>
    <w:p w14:paraId="7E0E52F4" w14:textId="6B912262" w:rsidR="00635199" w:rsidRDefault="00C87E73" w:rsidP="00706346">
      <w:pPr>
        <w:jc w:val="both"/>
      </w:pPr>
      <w:r>
        <w:t xml:space="preserve">4. </w:t>
      </w:r>
      <w:r w:rsidR="00D933F5">
        <w:t>Используемые в настоящей Политике понятия толкуются согласно их определению в</w:t>
      </w:r>
      <w:r>
        <w:t xml:space="preserve"> </w:t>
      </w:r>
      <w:r w:rsidR="00D933F5">
        <w:t>Федеральном законе РФ от 27.07.2006 г. № 152-ФЗ «О персональных данных».</w:t>
      </w:r>
    </w:p>
    <w:p w14:paraId="4902D0C6" w14:textId="45939E46" w:rsidR="00822508" w:rsidRDefault="00822508" w:rsidP="00B010E6">
      <w:pPr>
        <w:spacing w:after="0"/>
        <w:jc w:val="both"/>
      </w:pPr>
      <w:r>
        <w:t xml:space="preserve">5. </w:t>
      </w:r>
      <w:r>
        <w:t xml:space="preserve">Оператор может обрабатывать следующие персональные данные </w:t>
      </w:r>
      <w:r w:rsidR="00706346">
        <w:t>П</w:t>
      </w:r>
      <w:r>
        <w:t>осетителей Сайта:</w:t>
      </w:r>
    </w:p>
    <w:p w14:paraId="0C10291B" w14:textId="6EEB9A6B" w:rsidR="00822508" w:rsidRDefault="00822508" w:rsidP="00B010E6">
      <w:pPr>
        <w:spacing w:after="0"/>
        <w:jc w:val="both"/>
      </w:pPr>
      <w:r>
        <w:t xml:space="preserve">- </w:t>
      </w:r>
      <w:r>
        <w:t>Фамилия, имя, отчество;</w:t>
      </w:r>
    </w:p>
    <w:p w14:paraId="6879CD57" w14:textId="0E071B09" w:rsidR="00822508" w:rsidRDefault="00822508" w:rsidP="00B010E6">
      <w:pPr>
        <w:spacing w:after="0"/>
        <w:jc w:val="both"/>
      </w:pPr>
      <w:r>
        <w:t xml:space="preserve">- </w:t>
      </w:r>
      <w:r>
        <w:t>Номер телефона;</w:t>
      </w:r>
    </w:p>
    <w:p w14:paraId="337164BB" w14:textId="0E813626" w:rsidR="00822508" w:rsidRDefault="00822508" w:rsidP="00B010E6">
      <w:pPr>
        <w:spacing w:after="0"/>
        <w:jc w:val="both"/>
      </w:pPr>
      <w:r>
        <w:t>-</w:t>
      </w:r>
      <w:r>
        <w:t xml:space="preserve"> Адрес электронной почты.</w:t>
      </w:r>
    </w:p>
    <w:p w14:paraId="39E0EF94" w14:textId="4157E056" w:rsidR="00822508" w:rsidRDefault="00822508" w:rsidP="001C1F18">
      <w:pPr>
        <w:jc w:val="both"/>
      </w:pPr>
      <w:r>
        <w:t>Вышеперечисленные данные далее по тексту Политики объединены общим понятием Персональные данные.</w:t>
      </w:r>
    </w:p>
    <w:p w14:paraId="0F17FC16" w14:textId="5A7BD344" w:rsidR="00635199" w:rsidRDefault="00822508" w:rsidP="001C1F18">
      <w:pPr>
        <w:spacing w:after="0"/>
        <w:jc w:val="both"/>
      </w:pPr>
      <w:r>
        <w:t>6</w:t>
      </w:r>
      <w:r w:rsidR="00635199">
        <w:t xml:space="preserve">. Персональные данные </w:t>
      </w:r>
      <w:r w:rsidR="00706346">
        <w:t>Посетителей Сайта</w:t>
      </w:r>
      <w:r w:rsidR="00635199">
        <w:t xml:space="preserve"> </w:t>
      </w:r>
      <w:r>
        <w:t>О</w:t>
      </w:r>
      <w:r w:rsidR="00635199">
        <w:t>ператор обрабатывает в следующих целях:</w:t>
      </w:r>
    </w:p>
    <w:p w14:paraId="14448AD9" w14:textId="62EA656A" w:rsidR="000803D9" w:rsidRDefault="00822508" w:rsidP="008312EB">
      <w:pPr>
        <w:spacing w:after="0" w:line="240" w:lineRule="auto"/>
        <w:jc w:val="both"/>
      </w:pPr>
      <w:r>
        <w:t xml:space="preserve">- </w:t>
      </w:r>
      <w:r w:rsidR="000803D9">
        <w:t>идентификация Субъекта персональных данных;</w:t>
      </w:r>
    </w:p>
    <w:p w14:paraId="781BA507" w14:textId="77777777" w:rsidR="008312EB" w:rsidRDefault="008312EB" w:rsidP="008312EB">
      <w:pPr>
        <w:spacing w:after="0" w:line="240" w:lineRule="auto"/>
        <w:jc w:val="both"/>
      </w:pPr>
      <w:r>
        <w:t>- идентификация Субъекта;</w:t>
      </w:r>
    </w:p>
    <w:p w14:paraId="5796E578" w14:textId="77777777" w:rsidR="008312EB" w:rsidRDefault="008312EB" w:rsidP="008312EB">
      <w:pPr>
        <w:spacing w:after="0" w:line="240" w:lineRule="auto"/>
        <w:jc w:val="both"/>
      </w:pPr>
      <w:r>
        <w:t>- направление уведомлений, запросов и информации, касающихся действий Оператора;</w:t>
      </w:r>
    </w:p>
    <w:p w14:paraId="52EE0409" w14:textId="77777777" w:rsidR="008312EB" w:rsidRDefault="008312EB" w:rsidP="008312EB">
      <w:pPr>
        <w:spacing w:after="0" w:line="240" w:lineRule="auto"/>
        <w:jc w:val="both"/>
      </w:pPr>
      <w:r>
        <w:t>- обработка входящих заполненных форм обратной связи от Субъекта персональных данных;</w:t>
      </w:r>
    </w:p>
    <w:p w14:paraId="101DA623" w14:textId="77777777" w:rsidR="008312EB" w:rsidRDefault="008312EB" w:rsidP="008312EB">
      <w:pPr>
        <w:spacing w:after="0" w:line="240" w:lineRule="auto"/>
        <w:jc w:val="both"/>
      </w:pPr>
      <w:r>
        <w:t>- взаимодействие с Субъектом персональных данных;</w:t>
      </w:r>
    </w:p>
    <w:p w14:paraId="5C7B5086" w14:textId="77777777" w:rsidR="008312EB" w:rsidRDefault="008312EB" w:rsidP="008312EB">
      <w:pPr>
        <w:spacing w:after="0" w:line="240" w:lineRule="auto"/>
        <w:jc w:val="both"/>
      </w:pPr>
      <w:r>
        <w:t>- отправка Субъекту персональных данных рекламных материалов и информации о специальных предложениях от Оператора;</w:t>
      </w:r>
    </w:p>
    <w:p w14:paraId="01CD0D49" w14:textId="17CFE622" w:rsidR="008312EB" w:rsidRDefault="008312EB" w:rsidP="008312EB">
      <w:pPr>
        <w:spacing w:after="0" w:line="240" w:lineRule="auto"/>
        <w:jc w:val="both"/>
      </w:pPr>
      <w:r>
        <w:t xml:space="preserve">- обеспечение качественной работы </w:t>
      </w:r>
      <w:r w:rsidR="00AA4E11">
        <w:t>С</w:t>
      </w:r>
      <w:r>
        <w:t>айта Оператора;</w:t>
      </w:r>
    </w:p>
    <w:p w14:paraId="32834C83" w14:textId="77777777" w:rsidR="008312EB" w:rsidRDefault="008312EB" w:rsidP="008312EB">
      <w:pPr>
        <w:spacing w:after="0" w:line="240" w:lineRule="auto"/>
        <w:jc w:val="both"/>
      </w:pPr>
      <w:r>
        <w:t>- обеспечение исполнения нормативных правовых актов, а также решений, поручений и запросов органов государственной власти и лиц, действующих по поручению или от имени таких органов;</w:t>
      </w:r>
    </w:p>
    <w:p w14:paraId="748ABB77" w14:textId="77777777" w:rsidR="008312EB" w:rsidRDefault="008312EB" w:rsidP="008312EB">
      <w:pPr>
        <w:spacing w:after="0" w:line="240" w:lineRule="auto"/>
        <w:jc w:val="both"/>
      </w:pPr>
      <w:r>
        <w:t>- обеспечение участия Субъекта персональных данных в мероприятиях Оператора;</w:t>
      </w:r>
    </w:p>
    <w:p w14:paraId="74E0F9D1" w14:textId="3943AE83" w:rsidR="00822508" w:rsidRDefault="00706346" w:rsidP="008312EB">
      <w:pPr>
        <w:spacing w:line="240" w:lineRule="auto"/>
        <w:jc w:val="both"/>
      </w:pPr>
      <w:r>
        <w:t>-</w:t>
      </w:r>
      <w:r w:rsidR="00822508">
        <w:t xml:space="preserve"> предоставление Посетителям Сайта консультаций по вопросам, касающимся </w:t>
      </w:r>
      <w:r>
        <w:t>деятельности Общества</w:t>
      </w:r>
      <w:r w:rsidR="00822508">
        <w:t>, в целях маркетинговой деятельности и поддержки Посетителей Сайта, а также в</w:t>
      </w:r>
      <w:r>
        <w:t xml:space="preserve"> </w:t>
      </w:r>
      <w:r w:rsidR="00822508">
        <w:t>иных целях, не противоречащих действующему законодательству Российской Федерации</w:t>
      </w:r>
      <w:r>
        <w:t>.</w:t>
      </w:r>
    </w:p>
    <w:p w14:paraId="5F770EC5" w14:textId="07C6B18C" w:rsidR="009A4889" w:rsidRDefault="009A4889" w:rsidP="008312EB">
      <w:pPr>
        <w:spacing w:line="240" w:lineRule="auto"/>
        <w:jc w:val="both"/>
      </w:pPr>
      <w:r>
        <w:t>7. Оператор обрабатывает персональные данные Пользователей Сайта только в случае их заполнения и /или отправки самостоятельно Субъектами персональных данных через специальные формы, расположенные на Сайте. Заполняя соответствующие формы и/или отправляя свои персональные данные Оператору Пользователи Сайта выражают свое согласие с настоящей Политикой.</w:t>
      </w:r>
    </w:p>
    <w:p w14:paraId="60AC8328" w14:textId="605AE10F" w:rsidR="00635199" w:rsidRDefault="00B26E97" w:rsidP="001C1F18">
      <w:pPr>
        <w:jc w:val="both"/>
      </w:pPr>
      <w:r>
        <w:lastRenderedPageBreak/>
        <w:t>8</w:t>
      </w:r>
      <w:r w:rsidR="00C174B9">
        <w:t>.</w:t>
      </w:r>
      <w:r w:rsidR="00635199">
        <w:t xml:space="preserve"> В отношении персональных данных </w:t>
      </w:r>
      <w:r w:rsidR="001C1F18">
        <w:t xml:space="preserve">Посетителей Сайта </w:t>
      </w:r>
      <w:r w:rsidR="00635199">
        <w:t xml:space="preserve">сохраняется их конфиденциальность, кроме случаев добровольного предоставления </w:t>
      </w:r>
      <w:r w:rsidR="001C1F18">
        <w:t>С</w:t>
      </w:r>
      <w:r w:rsidR="00635199">
        <w:t>убъект</w:t>
      </w:r>
      <w:r w:rsidR="001C1F18">
        <w:t>а</w:t>
      </w:r>
      <w:r w:rsidR="00635199">
        <w:t>м</w:t>
      </w:r>
      <w:r w:rsidR="001C1F18">
        <w:t>и</w:t>
      </w:r>
      <w:r w:rsidR="00635199">
        <w:t xml:space="preserve"> персональных данных информации о себе для общего доступа неограниченному кругу лиц.</w:t>
      </w:r>
    </w:p>
    <w:p w14:paraId="55306F72" w14:textId="79D35AD0" w:rsidR="00635199" w:rsidRDefault="00B26E97" w:rsidP="001C1F18">
      <w:pPr>
        <w:jc w:val="both"/>
      </w:pPr>
      <w:r>
        <w:t>9</w:t>
      </w:r>
      <w:r w:rsidR="00635199">
        <w:t xml:space="preserve">. Оператор вправе передать персональные данные </w:t>
      </w:r>
      <w:r w:rsidR="001C1F18">
        <w:t>С</w:t>
      </w:r>
      <w:r w:rsidR="00635199">
        <w:t>убъект</w:t>
      </w:r>
      <w:r w:rsidR="001C1F18">
        <w:t>ов</w:t>
      </w:r>
      <w:r w:rsidR="00635199">
        <w:t xml:space="preserve"> персональных данных третьим лицам в случае, если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270E9E6A" w14:textId="10F21471" w:rsidR="00184C81" w:rsidRDefault="00B26E97" w:rsidP="00184C81">
      <w:pPr>
        <w:jc w:val="both"/>
      </w:pPr>
      <w:r>
        <w:t>10</w:t>
      </w:r>
      <w:r w:rsidR="00635199">
        <w:t xml:space="preserve">. Обработка персональных данных </w:t>
      </w:r>
      <w:r w:rsidR="0087597E">
        <w:t>С</w:t>
      </w:r>
      <w:r w:rsidR="00635199">
        <w:t>убъекта персональных данных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При обработке персональных данных субъекта персональных данных оператор руководствуется Федеральным законом от 27.07.2006 N 152-ФЗ "О персональных данных".</w:t>
      </w:r>
    </w:p>
    <w:p w14:paraId="3C44B05A" w14:textId="795A4D70" w:rsidR="00184C81" w:rsidRDefault="00B26E97" w:rsidP="00184C81">
      <w:pPr>
        <w:jc w:val="both"/>
      </w:pPr>
      <w:r>
        <w:t>11</w:t>
      </w:r>
      <w:r w:rsidR="00184C81">
        <w:t>.</w:t>
      </w:r>
      <w:r w:rsidR="00184C81">
        <w:t xml:space="preserve"> В случае выявления неточностей в персональных данных, </w:t>
      </w:r>
      <w:r w:rsidR="00184C81">
        <w:t>Субъекты персональных данных</w:t>
      </w:r>
      <w:r w:rsidR="00184C81">
        <w:t xml:space="preserve"> мо</w:t>
      </w:r>
      <w:r w:rsidR="00184C81">
        <w:t>гут</w:t>
      </w:r>
      <w:r w:rsidR="00184C81">
        <w:t xml:space="preserve"> актуализировать их самостоятельно, путем направления Оператору уведомление на адрес электронной почты Оператора </w:t>
      </w:r>
      <w:bookmarkStart w:id="2" w:name="_Hlk153204222"/>
      <w:r w:rsidR="00184C81">
        <w:rPr>
          <w:lang w:val="en-US"/>
        </w:rPr>
        <w:t>info</w:t>
      </w:r>
      <w:r w:rsidR="00184C81">
        <w:t>@</w:t>
      </w:r>
      <w:r w:rsidR="00184C81">
        <w:rPr>
          <w:lang w:val="en-US"/>
        </w:rPr>
        <w:t>pharm</w:t>
      </w:r>
      <w:r w:rsidR="00184C81" w:rsidRPr="00184C81">
        <w:t>-</w:t>
      </w:r>
      <w:r w:rsidR="00184C81">
        <w:rPr>
          <w:lang w:val="en-US"/>
        </w:rPr>
        <w:t>lab</w:t>
      </w:r>
      <w:r w:rsidR="00184C81">
        <w:t>.</w:t>
      </w:r>
      <w:proofErr w:type="spellStart"/>
      <w:r w:rsidR="00184C81">
        <w:t>ru</w:t>
      </w:r>
      <w:bookmarkEnd w:id="2"/>
      <w:proofErr w:type="spellEnd"/>
      <w:r w:rsidR="00184C81">
        <w:t xml:space="preserve"> с пометкой «Актуализация персональных данных».</w:t>
      </w:r>
    </w:p>
    <w:p w14:paraId="3E30410E" w14:textId="2803AA8F" w:rsidR="00635199" w:rsidRDefault="00B26E97" w:rsidP="00184C81">
      <w:pPr>
        <w:jc w:val="both"/>
      </w:pPr>
      <w:r>
        <w:t>12</w:t>
      </w:r>
      <w:r w:rsidR="00184C81">
        <w:t>.</w:t>
      </w:r>
      <w:r w:rsidR="00184C81">
        <w:t xml:space="preserve"> </w:t>
      </w:r>
      <w:bookmarkStart w:id="3" w:name="_Hlk153208647"/>
      <w:r w:rsidR="00184C81"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184C81" w:rsidRPr="00184C81">
        <w:t xml:space="preserve"> info@pharm-lab.ru</w:t>
      </w:r>
      <w:r w:rsidR="00184C81">
        <w:t xml:space="preserve"> с пометкой «Отзыв согласия на обработку персональных данных».</w:t>
      </w:r>
      <w:bookmarkEnd w:id="3"/>
    </w:p>
    <w:p w14:paraId="5C3C8B5A" w14:textId="53C537DF" w:rsidR="00635199" w:rsidRDefault="00184C81" w:rsidP="00184C81">
      <w:pPr>
        <w:jc w:val="both"/>
      </w:pPr>
      <w:r>
        <w:t>1</w:t>
      </w:r>
      <w:r w:rsidR="00B26E97">
        <w:t>3</w:t>
      </w:r>
      <w:r w:rsidR="00635199">
        <w:t xml:space="preserve">. При утрате или разглашении персональных данных </w:t>
      </w:r>
      <w:r w:rsidR="0087597E">
        <w:t>О</w:t>
      </w:r>
      <w:r w:rsidR="00635199">
        <w:t xml:space="preserve">ператор незамедлительно информирует </w:t>
      </w:r>
      <w:r w:rsidR="0087597E">
        <w:t>С</w:t>
      </w:r>
      <w:r w:rsidR="00635199">
        <w:t>убъекта персональных данных об утрате или разглашении персональных данных.</w:t>
      </w:r>
    </w:p>
    <w:p w14:paraId="19BAF0A9" w14:textId="190A326F" w:rsidR="00635199" w:rsidRDefault="00184C81" w:rsidP="00184C81">
      <w:pPr>
        <w:jc w:val="both"/>
      </w:pPr>
      <w:r>
        <w:t>1</w:t>
      </w:r>
      <w:r w:rsidR="00B26E97">
        <w:t>4</w:t>
      </w:r>
      <w:r w:rsidR="00635199">
        <w:t xml:space="preserve">. Оператор принимает необходимые организационные и технические меры для защиты персональных данных </w:t>
      </w:r>
      <w:r w:rsidR="00B13001">
        <w:t>С</w:t>
      </w:r>
      <w:r w:rsidR="00635199">
        <w:t>убъекта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FD22C38" w14:textId="1543DB3E" w:rsidR="006D293D" w:rsidRDefault="006D293D" w:rsidP="00184C81">
      <w:pPr>
        <w:jc w:val="both"/>
      </w:pPr>
      <w:r>
        <w:t>1</w:t>
      </w:r>
      <w:r w:rsidR="00B26E97">
        <w:t>5</w:t>
      </w:r>
      <w:r>
        <w:t>. При утрате или разглашении персональных данных Оператор незамедлительно информирует Субъекта персональных данных об утрате или разглашении персональных данных.</w:t>
      </w:r>
    </w:p>
    <w:p w14:paraId="2DE40501" w14:textId="56C4B4E2" w:rsidR="009A4889" w:rsidRDefault="009A4889" w:rsidP="009A4889">
      <w:pPr>
        <w:jc w:val="both"/>
      </w:pPr>
      <w:r>
        <w:t>1</w:t>
      </w:r>
      <w:r w:rsidR="00B26E97">
        <w:t>6</w:t>
      </w:r>
      <w:r>
        <w:t xml:space="preserve">. Оператор совместно с </w:t>
      </w:r>
      <w:r w:rsidR="00B13001">
        <w:t>С</w:t>
      </w:r>
      <w:r>
        <w:t xml:space="preserve">убъектом персональных данных принимает все необходимые меры по предотвращению убытков или иных отрицательных последствий, вызванных утратой или разглашением персональных данных </w:t>
      </w:r>
      <w:r w:rsidR="00787641">
        <w:t>С</w:t>
      </w:r>
      <w:r>
        <w:t>убъекта персональных данных.</w:t>
      </w:r>
    </w:p>
    <w:p w14:paraId="393B34C3" w14:textId="741ABC9E" w:rsidR="006D293D" w:rsidRDefault="006D293D" w:rsidP="00184C81">
      <w:pPr>
        <w:jc w:val="both"/>
      </w:pPr>
      <w:r>
        <w:t>1</w:t>
      </w:r>
      <w:r w:rsidR="00B26E97">
        <w:t>7</w:t>
      </w:r>
      <w:r>
        <w:t>. Оператор несет ответственность за убытки</w:t>
      </w:r>
      <w:r w:rsidR="009A4889">
        <w:t>, понесенные Субъектом персональных данных в связи с неправомерным использованием персональных данных, в соответствии с законодательством Российской Федерации.</w:t>
      </w:r>
    </w:p>
    <w:p w14:paraId="07B49A67" w14:textId="0F5F23C4" w:rsidR="00635199" w:rsidRDefault="00635199" w:rsidP="006D293D">
      <w:pPr>
        <w:spacing w:after="0"/>
        <w:jc w:val="both"/>
      </w:pPr>
      <w:r>
        <w:t>1</w:t>
      </w:r>
      <w:r w:rsidR="00B26E97">
        <w:t>8</w:t>
      </w:r>
      <w:r>
        <w:t xml:space="preserve">. В случае утраты или разглашения конфиденциальной информации </w:t>
      </w:r>
      <w:r w:rsidR="006D293D">
        <w:t>О</w:t>
      </w:r>
      <w:r>
        <w:t>ператор не несет ответственность, если данная конфиденциальная информация:</w:t>
      </w:r>
    </w:p>
    <w:p w14:paraId="369414BF" w14:textId="77777777" w:rsidR="00635199" w:rsidRDefault="00635199" w:rsidP="006D293D">
      <w:pPr>
        <w:spacing w:after="0"/>
        <w:jc w:val="both"/>
      </w:pPr>
      <w:r>
        <w:t>- стала публичным достоянием до ее утраты или разглашения;</w:t>
      </w:r>
    </w:p>
    <w:p w14:paraId="69ECA71F" w14:textId="77777777" w:rsidR="00635199" w:rsidRDefault="00635199" w:rsidP="006D293D">
      <w:pPr>
        <w:spacing w:after="0"/>
        <w:jc w:val="both"/>
      </w:pPr>
      <w:r>
        <w:t>- была получена от третьей стороны до момента ее получения оператором;</w:t>
      </w:r>
    </w:p>
    <w:p w14:paraId="49A83F1D" w14:textId="7F0F33EA" w:rsidR="00635199" w:rsidRDefault="00635199" w:rsidP="006D293D">
      <w:pPr>
        <w:jc w:val="both"/>
      </w:pPr>
      <w:r>
        <w:t>- была разглашена с согласия субъекта персональных данных.</w:t>
      </w:r>
      <w:bookmarkStart w:id="4" w:name="_Hlk153189813"/>
    </w:p>
    <w:p w14:paraId="7D7DF18E" w14:textId="25F7EF1D" w:rsidR="006D293D" w:rsidRDefault="006D293D" w:rsidP="006D293D">
      <w:pPr>
        <w:jc w:val="both"/>
      </w:pPr>
      <w:r>
        <w:t>1</w:t>
      </w:r>
      <w:r w:rsidR="00B26E97">
        <w:t>9</w:t>
      </w:r>
      <w:r>
        <w:t xml:space="preserve">. </w:t>
      </w:r>
      <w:r>
        <w:t>Пользовател</w:t>
      </w:r>
      <w:r>
        <w:t>и Сайта</w:t>
      </w:r>
      <w:r>
        <w:t xml:space="preserve"> мо</w:t>
      </w:r>
      <w:r>
        <w:t>гут</w:t>
      </w:r>
      <w:r>
        <w:t xml:space="preserve"> получить любые разъяснения по интересующим вопросам, касающимся обработки персональных данных, обратившись к Оператору с помощью электронной почты</w:t>
      </w:r>
      <w:r w:rsidRPr="006D293D">
        <w:t xml:space="preserve"> info@pharm-lab.ru</w:t>
      </w:r>
      <w:r>
        <w:t>.</w:t>
      </w:r>
    </w:p>
    <w:p w14:paraId="6EFC7ECD" w14:textId="4FB58CB9" w:rsidR="006D293D" w:rsidRDefault="00B26E97" w:rsidP="006D293D">
      <w:pPr>
        <w:jc w:val="both"/>
      </w:pPr>
      <w:r>
        <w:lastRenderedPageBreak/>
        <w:t>20</w:t>
      </w:r>
      <w:r w:rsidR="006D293D">
        <w:t xml:space="preserve">. </w:t>
      </w:r>
      <w:r w:rsidR="006D293D">
        <w:t xml:space="preserve">Все отношения с участием </w:t>
      </w:r>
      <w:r w:rsidR="006D293D">
        <w:t>Общества</w:t>
      </w:r>
      <w:r w:rsidR="006D293D">
        <w:t>, касающиеся обработки и защиты персональных данных и не</w:t>
      </w:r>
      <w:r w:rsidR="006D293D">
        <w:t xml:space="preserve"> </w:t>
      </w:r>
      <w:r w:rsidR="006D293D">
        <w:t>получившие непосредственного отражения в настоящей Политике, регулируются согласно</w:t>
      </w:r>
      <w:r w:rsidR="006D293D">
        <w:t xml:space="preserve"> </w:t>
      </w:r>
      <w:r w:rsidR="006D293D">
        <w:t>положениям действующего законодательства Российской Федерации о персональных</w:t>
      </w:r>
      <w:r w:rsidR="006D293D">
        <w:t xml:space="preserve"> </w:t>
      </w:r>
      <w:r w:rsidR="006D293D">
        <w:t>данных.</w:t>
      </w:r>
    </w:p>
    <w:bookmarkEnd w:id="4"/>
    <w:p w14:paraId="60FFDC40" w14:textId="77777777" w:rsidR="00B26E97" w:rsidRDefault="00B26E97" w:rsidP="00635199"/>
    <w:p w14:paraId="781DF55B" w14:textId="7461A4E5" w:rsidR="00635199" w:rsidRDefault="00635199" w:rsidP="00635199">
      <w:r>
        <w:t>Приложение к Политике конфиденциальности и обработки персональных данных</w:t>
      </w:r>
    </w:p>
    <w:p w14:paraId="305A8F82" w14:textId="77777777" w:rsidR="00635199" w:rsidRPr="006D293D" w:rsidRDefault="00635199" w:rsidP="00635199">
      <w:pPr>
        <w:rPr>
          <w:b/>
        </w:rPr>
      </w:pPr>
      <w:r w:rsidRPr="006D293D">
        <w:rPr>
          <w:b/>
        </w:rPr>
        <w:t>Согласие субъекта на обработку персональных данных</w:t>
      </w:r>
    </w:p>
    <w:p w14:paraId="43172882" w14:textId="23477B4E" w:rsidR="00635199" w:rsidRDefault="00635199" w:rsidP="008A784E">
      <w:pPr>
        <w:jc w:val="both"/>
      </w:pPr>
      <w:r>
        <w:t xml:space="preserve">Я (далее – «Субъект»), </w:t>
      </w:r>
      <w:r w:rsidR="000803D9">
        <w:t>д</w:t>
      </w:r>
      <w:r w:rsidR="000803D9">
        <w:t>ействуя свободно, в соответствии со своей волей и в своем интересе, а также подтверждая свою дееспособность</w:t>
      </w:r>
      <w:r w:rsidR="000803D9">
        <w:t xml:space="preserve">, </w:t>
      </w:r>
      <w:r>
        <w:t>предоставляю</w:t>
      </w:r>
      <w:r w:rsidR="000803D9">
        <w:t xml:space="preserve"> Обществу с ограниченной ответственностью</w:t>
      </w:r>
      <w:r>
        <w:t xml:space="preserve"> </w:t>
      </w:r>
      <w:r w:rsidR="000803D9" w:rsidRPr="000803D9">
        <w:t>«</w:t>
      </w:r>
      <w:proofErr w:type="spellStart"/>
      <w:r w:rsidR="000803D9" w:rsidRPr="000803D9">
        <w:t>Фарм-Лаб</w:t>
      </w:r>
      <w:proofErr w:type="spellEnd"/>
      <w:r w:rsidR="000803D9" w:rsidRPr="000803D9">
        <w:t xml:space="preserve"> Групп» (Юридический адрес: РФ, 127254, г. Москва, </w:t>
      </w:r>
      <w:proofErr w:type="spellStart"/>
      <w:r w:rsidR="000803D9" w:rsidRPr="000803D9">
        <w:t>вн</w:t>
      </w:r>
      <w:proofErr w:type="spellEnd"/>
      <w:r w:rsidR="000803D9" w:rsidRPr="000803D9">
        <w:t xml:space="preserve">. тер. г.  муниципальный округ Бутырский, ул. Добролюбова, д. 3 стр. 1 ком. 29, ИНН 9715308752, КПП 771501001) </w:t>
      </w:r>
      <w:r>
        <w:t xml:space="preserve">Согласие на обработку персональных данных (далее — «Согласие») на условиях, изложенных </w:t>
      </w:r>
      <w:r w:rsidR="00787641">
        <w:t>ниж</w:t>
      </w:r>
      <w:bookmarkStart w:id="5" w:name="_GoBack"/>
      <w:bookmarkEnd w:id="5"/>
      <w:r>
        <w:t>е</w:t>
      </w:r>
      <w:r w:rsidR="008A784E">
        <w:t>:</w:t>
      </w:r>
    </w:p>
    <w:p w14:paraId="284B1DD2" w14:textId="45C59E30" w:rsidR="00635199" w:rsidRDefault="00635199" w:rsidP="00635199">
      <w:r>
        <w:t>Предоставлением Согласия является нажатие кнопки «Отправить</w:t>
      </w:r>
      <w:r w:rsidR="000803D9">
        <w:t xml:space="preserve"> запрос</w:t>
      </w:r>
      <w:r>
        <w:t>» при заполнении данных в форме на веб-сайте в сети Интернет по адресу:</w:t>
      </w:r>
      <w:r w:rsidR="000803D9">
        <w:t xml:space="preserve"> </w:t>
      </w:r>
      <w:r w:rsidR="000803D9" w:rsidRPr="000803D9">
        <w:t>http://pharm-lab.ru/</w:t>
      </w:r>
      <w:r>
        <w:t>.</w:t>
      </w:r>
    </w:p>
    <w:p w14:paraId="438A4E69" w14:textId="46EC4812" w:rsidR="00635199" w:rsidRDefault="00635199" w:rsidP="000803D9">
      <w:pPr>
        <w:jc w:val="both"/>
      </w:pPr>
      <w:r>
        <w:t>Согласие дается на обработку следующих персональных данных Субъекта, не являющихся специальными или биометрическими:</w:t>
      </w:r>
    </w:p>
    <w:p w14:paraId="05AC8D92" w14:textId="48115A3D" w:rsidR="00635199" w:rsidRDefault="008312EB" w:rsidP="008312EB">
      <w:pPr>
        <w:spacing w:after="0"/>
      </w:pPr>
      <w:r>
        <w:t xml:space="preserve">- </w:t>
      </w:r>
      <w:r w:rsidR="00635199">
        <w:t>Фамилия, имя, отчество;</w:t>
      </w:r>
    </w:p>
    <w:p w14:paraId="247B4FC8" w14:textId="4045C7E1" w:rsidR="00635199" w:rsidRDefault="008312EB" w:rsidP="008312EB">
      <w:pPr>
        <w:spacing w:after="0"/>
      </w:pPr>
      <w:r>
        <w:t xml:space="preserve">- </w:t>
      </w:r>
      <w:r w:rsidR="00635199">
        <w:t>Номер телефона;</w:t>
      </w:r>
    </w:p>
    <w:p w14:paraId="29B0771C" w14:textId="591CA1DE" w:rsidR="00635199" w:rsidRDefault="008312EB" w:rsidP="008312EB">
      <w:r>
        <w:t xml:space="preserve">- </w:t>
      </w:r>
      <w:r w:rsidR="00635199">
        <w:t>Адрес</w:t>
      </w:r>
      <w:r w:rsidR="000803D9">
        <w:t xml:space="preserve"> электронной почты.</w:t>
      </w:r>
    </w:p>
    <w:p w14:paraId="43EDB595" w14:textId="70DD24F8" w:rsidR="00635199" w:rsidRDefault="00635199" w:rsidP="008312EB">
      <w:pPr>
        <w:jc w:val="both"/>
      </w:pPr>
      <w:r>
        <w:t>Под обработкой персональных данных Оператором понимается действие (операция) или совокупность действий (операций) с персональными данными, включая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34B70B6F" w14:textId="24DC5DE4" w:rsidR="00635199" w:rsidRDefault="000803D9" w:rsidP="00635199">
      <w:r>
        <w:t>С</w:t>
      </w:r>
      <w:r w:rsidR="00635199">
        <w:t>огласие на обработку персональных данных</w:t>
      </w:r>
      <w:r w:rsidR="008312EB">
        <w:t xml:space="preserve"> дается</w:t>
      </w:r>
      <w:r w:rsidR="00635199">
        <w:t xml:space="preserve"> для следующих целей:</w:t>
      </w:r>
    </w:p>
    <w:p w14:paraId="0FFC77F6" w14:textId="0D975FD6" w:rsidR="00635199" w:rsidRDefault="008312EB" w:rsidP="008312EB">
      <w:pPr>
        <w:spacing w:after="0"/>
      </w:pPr>
      <w:bookmarkStart w:id="6" w:name="_Hlk153208042"/>
      <w:r>
        <w:t>- и</w:t>
      </w:r>
      <w:r w:rsidR="00635199">
        <w:t>дентификация Субъекта</w:t>
      </w:r>
      <w:r w:rsidR="002A7881">
        <w:t xml:space="preserve"> персональных данных</w:t>
      </w:r>
      <w:r w:rsidR="00635199">
        <w:t>;</w:t>
      </w:r>
    </w:p>
    <w:p w14:paraId="11863070" w14:textId="76998938" w:rsidR="00635199" w:rsidRDefault="008312EB" w:rsidP="008312EB">
      <w:pPr>
        <w:spacing w:after="0"/>
      </w:pPr>
      <w:r>
        <w:t>- н</w:t>
      </w:r>
      <w:r w:rsidR="00635199">
        <w:t>аправление уведомлений, запросов и информации, касающихся действий Оператора;</w:t>
      </w:r>
    </w:p>
    <w:p w14:paraId="7958D4CA" w14:textId="600B4D9E" w:rsidR="00635199" w:rsidRDefault="008312EB" w:rsidP="008312EB">
      <w:pPr>
        <w:spacing w:after="0"/>
      </w:pPr>
      <w:r>
        <w:t>- о</w:t>
      </w:r>
      <w:r w:rsidR="00635199">
        <w:t>бработка входящих заполненных форм обратной связи от Субъекта</w:t>
      </w:r>
      <w:r w:rsidR="000803D9">
        <w:t xml:space="preserve"> персональных данных</w:t>
      </w:r>
      <w:r w:rsidR="00635199">
        <w:t>;</w:t>
      </w:r>
    </w:p>
    <w:p w14:paraId="6AC6AEFB" w14:textId="590312A3" w:rsidR="00635199" w:rsidRDefault="008312EB" w:rsidP="008312EB">
      <w:pPr>
        <w:spacing w:after="0"/>
      </w:pPr>
      <w:r>
        <w:t>- в</w:t>
      </w:r>
      <w:r w:rsidR="00635199">
        <w:t>заимодействие с Субъектом</w:t>
      </w:r>
      <w:r>
        <w:t xml:space="preserve"> персональных данных</w:t>
      </w:r>
      <w:r w:rsidR="00635199">
        <w:t>;</w:t>
      </w:r>
    </w:p>
    <w:p w14:paraId="558C36C9" w14:textId="5B2F11D9" w:rsidR="00635199" w:rsidRDefault="008312EB" w:rsidP="008312EB">
      <w:pPr>
        <w:spacing w:after="0"/>
        <w:jc w:val="both"/>
      </w:pPr>
      <w:r>
        <w:t>- о</w:t>
      </w:r>
      <w:r w:rsidR="00635199">
        <w:t xml:space="preserve">тправка Субъекту </w:t>
      </w:r>
      <w:r>
        <w:t xml:space="preserve">персональных данных </w:t>
      </w:r>
      <w:r w:rsidR="00635199">
        <w:t>рекламных материалов и информации о специальных предложениях от Оператора;</w:t>
      </w:r>
    </w:p>
    <w:p w14:paraId="5226F7C2" w14:textId="4326EDD9" w:rsidR="00635199" w:rsidRDefault="008312EB" w:rsidP="008312EB">
      <w:pPr>
        <w:spacing w:after="0"/>
      </w:pPr>
      <w:r>
        <w:t>- о</w:t>
      </w:r>
      <w:r w:rsidR="00635199">
        <w:t>беспечение качественной работы сайта Оператора;</w:t>
      </w:r>
    </w:p>
    <w:p w14:paraId="42B5C46C" w14:textId="44778D89" w:rsidR="00635199" w:rsidRDefault="008312EB" w:rsidP="008312EB">
      <w:pPr>
        <w:spacing w:after="0"/>
      </w:pPr>
      <w:r>
        <w:t>- о</w:t>
      </w:r>
      <w:r w:rsidR="00635199">
        <w:t>беспечение исполнения нормативных правовых актов, а также решений, поручений и запросов органов государственной власти и лиц, действующих по поручению или от имени таких органов;</w:t>
      </w:r>
    </w:p>
    <w:p w14:paraId="341903B8" w14:textId="77777777" w:rsidR="002A7881" w:rsidRDefault="008312EB" w:rsidP="002A7881">
      <w:r>
        <w:t>- о</w:t>
      </w:r>
      <w:r w:rsidR="00635199">
        <w:t>беспечение участия Субъекта</w:t>
      </w:r>
      <w:r>
        <w:t xml:space="preserve"> персональных данных</w:t>
      </w:r>
      <w:r w:rsidR="00635199">
        <w:t xml:space="preserve"> в мероприятиях Оператора;</w:t>
      </w:r>
      <w:bookmarkEnd w:id="6"/>
    </w:p>
    <w:p w14:paraId="64837EC0" w14:textId="37DE4652" w:rsidR="0026672D" w:rsidRDefault="002A7881" w:rsidP="00113BC0">
      <w:pPr>
        <w:jc w:val="both"/>
      </w:pPr>
      <w:r w:rsidRPr="002A7881">
        <w:t xml:space="preserve">Срок обработки персональных данных является неограниченным. </w:t>
      </w:r>
      <w:r>
        <w:t>Субъект персональных данных</w:t>
      </w:r>
      <w:r w:rsidRPr="002A7881">
        <w:t xml:space="preserve">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info@pharm-lab.ru с пометкой «Отзыв согласия на обработку персональных данных».</w:t>
      </w:r>
    </w:p>
    <w:p w14:paraId="0D034E7C" w14:textId="653C9BE4" w:rsidR="00660C42" w:rsidRDefault="00660C42" w:rsidP="0026672D"/>
    <w:sectPr w:rsidR="0066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43"/>
    <w:rsid w:val="000803D9"/>
    <w:rsid w:val="00113BC0"/>
    <w:rsid w:val="00184C81"/>
    <w:rsid w:val="001953AC"/>
    <w:rsid w:val="001C1F18"/>
    <w:rsid w:val="0026672D"/>
    <w:rsid w:val="002A7881"/>
    <w:rsid w:val="004116BE"/>
    <w:rsid w:val="004D6A54"/>
    <w:rsid w:val="00624A09"/>
    <w:rsid w:val="00635199"/>
    <w:rsid w:val="00660C42"/>
    <w:rsid w:val="006D293D"/>
    <w:rsid w:val="00706346"/>
    <w:rsid w:val="007469C8"/>
    <w:rsid w:val="00787641"/>
    <w:rsid w:val="00822508"/>
    <w:rsid w:val="008312EB"/>
    <w:rsid w:val="0087597E"/>
    <w:rsid w:val="00884371"/>
    <w:rsid w:val="008A784E"/>
    <w:rsid w:val="008D30F4"/>
    <w:rsid w:val="009A4889"/>
    <w:rsid w:val="00A43212"/>
    <w:rsid w:val="00AA4E11"/>
    <w:rsid w:val="00B010E6"/>
    <w:rsid w:val="00B13001"/>
    <w:rsid w:val="00B26E97"/>
    <w:rsid w:val="00C174B9"/>
    <w:rsid w:val="00C87E73"/>
    <w:rsid w:val="00D54B2B"/>
    <w:rsid w:val="00D933F5"/>
    <w:rsid w:val="00E67743"/>
    <w:rsid w:val="00EC0E6B"/>
    <w:rsid w:val="00E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9DA"/>
  <w15:chartTrackingRefBased/>
  <w15:docId w15:val="{1EA92748-66EF-44E5-A298-CF86387A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14</cp:revision>
  <cp:lastPrinted>2023-12-11T14:40:00Z</cp:lastPrinted>
  <dcterms:created xsi:type="dcterms:W3CDTF">2023-12-08T12:07:00Z</dcterms:created>
  <dcterms:modified xsi:type="dcterms:W3CDTF">2023-12-11T14:50:00Z</dcterms:modified>
</cp:coreProperties>
</file>